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EB7C6" w14:textId="3AB9B825" w:rsidR="007B5FA8" w:rsidRDefault="006344E8" w:rsidP="006344E8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FORMULARZ CENOWY</w:t>
      </w:r>
    </w:p>
    <w:p w14:paraId="29FE00E5" w14:textId="77777777" w:rsidR="006344E8" w:rsidRDefault="006344E8" w:rsidP="006344E8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pPr w:leftFromText="141" w:rightFromText="141" w:vertAnchor="page" w:horzAnchor="margin" w:tblpX="-289" w:tblpY="2956"/>
        <w:tblW w:w="102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6"/>
        <w:gridCol w:w="6507"/>
        <w:gridCol w:w="2140"/>
      </w:tblGrid>
      <w:tr w:rsidR="006344E8" w:rsidRPr="003C24E6" w14:paraId="3E9462D1" w14:textId="77777777" w:rsidTr="006344E8">
        <w:trPr>
          <w:trHeight w:val="455"/>
        </w:trPr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12C7A8" w14:textId="77777777" w:rsidR="006344E8" w:rsidRPr="00BE100B" w:rsidRDefault="006344E8" w:rsidP="006344E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BE100B">
              <w:rPr>
                <w:rFonts w:ascii="Arial" w:hAnsi="Arial" w:cs="Arial"/>
                <w:b/>
                <w:bCs/>
                <w:color w:val="000000"/>
                <w:sz w:val="20"/>
              </w:rPr>
              <w:t>Lp.</w:t>
            </w:r>
          </w:p>
        </w:tc>
        <w:tc>
          <w:tcPr>
            <w:tcW w:w="6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824E1F" w14:textId="77777777" w:rsidR="006344E8" w:rsidRPr="00BE100B" w:rsidRDefault="006344E8" w:rsidP="006344E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Zakres prac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FBF027" w14:textId="77777777" w:rsidR="006344E8" w:rsidRPr="00BE100B" w:rsidRDefault="006344E8" w:rsidP="006344E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BE100B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Cena </w:t>
            </w:r>
          </w:p>
          <w:p w14:paraId="1538C96F" w14:textId="77777777" w:rsidR="006344E8" w:rsidRPr="00BE100B" w:rsidRDefault="006344E8" w:rsidP="006344E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BE100B">
              <w:rPr>
                <w:rFonts w:ascii="Arial" w:hAnsi="Arial" w:cs="Arial"/>
                <w:b/>
                <w:bCs/>
                <w:color w:val="000000"/>
                <w:sz w:val="20"/>
              </w:rPr>
              <w:t>[zł netto]</w:t>
            </w:r>
          </w:p>
        </w:tc>
      </w:tr>
      <w:tr w:rsidR="006344E8" w:rsidRPr="003C24E6" w14:paraId="2554EF8C" w14:textId="77777777" w:rsidTr="001F54E7">
        <w:trPr>
          <w:trHeight w:val="519"/>
        </w:trPr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9FCE4E" w14:textId="77777777" w:rsidR="006344E8" w:rsidRPr="0018241F" w:rsidRDefault="006344E8" w:rsidP="006344E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bookmarkStart w:id="0" w:name="_Hlk199844004"/>
            <w:r w:rsidRPr="0018241F">
              <w:rPr>
                <w:rFonts w:ascii="Arial" w:hAnsi="Arial" w:cs="Arial"/>
                <w:color w:val="000000"/>
                <w:sz w:val="20"/>
              </w:rPr>
              <w:t>1.</w:t>
            </w:r>
          </w:p>
        </w:tc>
        <w:tc>
          <w:tcPr>
            <w:tcW w:w="6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BA7321" w14:textId="77777777" w:rsidR="006344E8" w:rsidRPr="00BE100B" w:rsidRDefault="006344E8" w:rsidP="006344E8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Opracowanie analizy możliwości zagospodarowania nieruchomości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DFAF4D" w14:textId="7E9AECEA" w:rsidR="006344E8" w:rsidRPr="00BE100B" w:rsidRDefault="006344E8" w:rsidP="006344E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BE100B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6344E8" w:rsidRPr="003C24E6" w14:paraId="090DE3B9" w14:textId="77777777" w:rsidTr="006344E8">
        <w:trPr>
          <w:trHeight w:val="569"/>
        </w:trPr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7687C7" w14:textId="77777777" w:rsidR="006344E8" w:rsidRPr="00BE100B" w:rsidRDefault="006344E8" w:rsidP="006344E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2.</w:t>
            </w:r>
          </w:p>
        </w:tc>
        <w:tc>
          <w:tcPr>
            <w:tcW w:w="6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43C6CB" w14:textId="77777777" w:rsidR="006344E8" w:rsidRPr="00BE100B" w:rsidRDefault="006344E8" w:rsidP="006344E8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Opracowanie projektu budowlanego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2E29FE" w14:textId="77777777" w:rsidR="006344E8" w:rsidRPr="00BE100B" w:rsidRDefault="006344E8" w:rsidP="006344E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BE100B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6344E8" w:rsidRPr="003C24E6" w14:paraId="5BD66AD9" w14:textId="77777777" w:rsidTr="006344E8">
        <w:trPr>
          <w:trHeight w:val="569"/>
        </w:trPr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E5D9A4" w14:textId="77777777" w:rsidR="006344E8" w:rsidRPr="00BE100B" w:rsidRDefault="006344E8" w:rsidP="006344E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3.</w:t>
            </w:r>
          </w:p>
        </w:tc>
        <w:tc>
          <w:tcPr>
            <w:tcW w:w="6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DB5394" w14:textId="77777777" w:rsidR="006344E8" w:rsidRPr="00BE100B" w:rsidRDefault="006344E8" w:rsidP="006344E8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</w:t>
            </w:r>
            <w:r w:rsidRPr="0018241F">
              <w:rPr>
                <w:rFonts w:ascii="Calibri" w:hAnsi="Calibri" w:cs="Calibri"/>
                <w:color w:val="000000"/>
                <w:sz w:val="22"/>
                <w:szCs w:val="22"/>
              </w:rPr>
              <w:t>zyskanie ostatecznej decyzji pozwolenia na budowę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2216ED" w14:textId="77777777" w:rsidR="006344E8" w:rsidRPr="00BE100B" w:rsidRDefault="006344E8" w:rsidP="006344E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6344E8" w:rsidRPr="003C24E6" w14:paraId="765A5810" w14:textId="77777777" w:rsidTr="006344E8">
        <w:trPr>
          <w:trHeight w:val="569"/>
        </w:trPr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DDE20" w14:textId="77777777" w:rsidR="006344E8" w:rsidRDefault="006344E8" w:rsidP="006344E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4.</w:t>
            </w:r>
          </w:p>
        </w:tc>
        <w:tc>
          <w:tcPr>
            <w:tcW w:w="6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CF3C8E" w14:textId="77777777" w:rsidR="006344E8" w:rsidRDefault="006344E8" w:rsidP="006344E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Opracowanie projektu wykonawczego</w:t>
            </w:r>
            <w:r w:rsidDel="00DF56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52DFA4" w14:textId="77777777" w:rsidR="006344E8" w:rsidRPr="00BE100B" w:rsidRDefault="006344E8" w:rsidP="006344E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6344E8" w:rsidRPr="003C24E6" w14:paraId="725A3918" w14:textId="77777777" w:rsidTr="006344E8">
        <w:trPr>
          <w:trHeight w:val="569"/>
        </w:trPr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F15494" w14:textId="77777777" w:rsidR="006344E8" w:rsidRDefault="006344E8" w:rsidP="006344E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5.</w:t>
            </w:r>
          </w:p>
        </w:tc>
        <w:tc>
          <w:tcPr>
            <w:tcW w:w="6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46617E" w14:textId="77777777" w:rsidR="006344E8" w:rsidRDefault="006344E8" w:rsidP="006344E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  <w:r w:rsidRPr="0018241F">
              <w:rPr>
                <w:rFonts w:ascii="Calibri" w:hAnsi="Calibri" w:cs="Calibri"/>
                <w:color w:val="000000"/>
                <w:sz w:val="22"/>
                <w:szCs w:val="22"/>
              </w:rPr>
              <w:t>pecyfikacje techniczne wykonania i odbioru robót budowlanych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1713AA" w14:textId="77777777" w:rsidR="006344E8" w:rsidRPr="00BE100B" w:rsidRDefault="006344E8" w:rsidP="006344E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6344E8" w:rsidRPr="003C24E6" w14:paraId="192DB503" w14:textId="77777777" w:rsidTr="006344E8">
        <w:trPr>
          <w:trHeight w:val="569"/>
        </w:trPr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4D53D8" w14:textId="77777777" w:rsidR="006344E8" w:rsidRDefault="006344E8" w:rsidP="006344E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6.</w:t>
            </w:r>
          </w:p>
        </w:tc>
        <w:tc>
          <w:tcPr>
            <w:tcW w:w="6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963E57" w14:textId="77777777" w:rsidR="006344E8" w:rsidRDefault="006344E8" w:rsidP="006344E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  <w:r w:rsidRPr="0018241F">
              <w:rPr>
                <w:rFonts w:ascii="Calibri" w:hAnsi="Calibri" w:cs="Calibri"/>
                <w:color w:val="000000"/>
                <w:sz w:val="22"/>
                <w:szCs w:val="22"/>
              </w:rPr>
              <w:t>okumentacj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  <w:r w:rsidRPr="0018241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kosztow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  <w:r w:rsidRPr="0018241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(m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18241F">
              <w:rPr>
                <w:rFonts w:ascii="Calibri" w:hAnsi="Calibri" w:cs="Calibri"/>
                <w:color w:val="000000"/>
                <w:sz w:val="22"/>
                <w:szCs w:val="22"/>
              </w:rPr>
              <w:t>in. przedmiary, kosztorysy)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E26446" w14:textId="77777777" w:rsidR="006344E8" w:rsidRPr="00BE100B" w:rsidRDefault="006344E8" w:rsidP="006344E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6344E8" w:rsidRPr="003C24E6" w14:paraId="6843E976" w14:textId="77777777" w:rsidTr="006344E8">
        <w:trPr>
          <w:trHeight w:val="569"/>
        </w:trPr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85F6EE" w14:textId="77777777" w:rsidR="006344E8" w:rsidRPr="00BE100B" w:rsidRDefault="006344E8" w:rsidP="006344E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7.</w:t>
            </w:r>
          </w:p>
        </w:tc>
        <w:tc>
          <w:tcPr>
            <w:tcW w:w="6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5EBCD5" w14:textId="77777777" w:rsidR="006344E8" w:rsidRDefault="006344E8" w:rsidP="006344E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Sprawowanie nadzoru autorskiego</w:t>
            </w:r>
          </w:p>
          <w:p w14:paraId="147F364F" w14:textId="77777777" w:rsidR="006344E8" w:rsidRPr="00BE100B" w:rsidRDefault="006344E8" w:rsidP="006344E8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(</w:t>
            </w:r>
            <w:r w:rsidRPr="007A5CE1">
              <w:rPr>
                <w:rFonts w:ascii="Calibri" w:hAnsi="Calibri" w:cs="Calibri"/>
                <w:color w:val="000000"/>
                <w:sz w:val="22"/>
                <w:szCs w:val="22"/>
              </w:rPr>
              <w:t>szacowana liczba jednorazowych świadczeń nadzoru autorskiego wynosi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:</w:t>
            </w:r>
            <w:r w:rsidRPr="007A5C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10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534326" w14:textId="77777777" w:rsidR="006344E8" w:rsidRPr="00BE100B" w:rsidRDefault="006344E8" w:rsidP="006344E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bookmarkEnd w:id="0"/>
      <w:tr w:rsidR="006344E8" w:rsidRPr="003C24E6" w14:paraId="10D5E964" w14:textId="77777777" w:rsidTr="006344E8">
        <w:trPr>
          <w:trHeight w:val="620"/>
        </w:trPr>
        <w:tc>
          <w:tcPr>
            <w:tcW w:w="8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6039FF" w14:textId="77777777" w:rsidR="006344E8" w:rsidRDefault="006344E8" w:rsidP="006344E8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u w:val="single"/>
              </w:rPr>
            </w:pPr>
            <w:r w:rsidRPr="00BE100B">
              <w:rPr>
                <w:rFonts w:ascii="Arial" w:hAnsi="Arial" w:cs="Arial"/>
                <w:b/>
                <w:bCs/>
                <w:color w:val="000000"/>
                <w:sz w:val="20"/>
                <w:u w:val="single"/>
              </w:rPr>
              <w:t>Cena netto zamówienia</w:t>
            </w:r>
          </w:p>
          <w:p w14:paraId="569DB537" w14:textId="77777777" w:rsidR="006344E8" w:rsidRPr="00BE100B" w:rsidRDefault="006344E8" w:rsidP="006344E8">
            <w:pPr>
              <w:jc w:val="right"/>
              <w:rPr>
                <w:rFonts w:ascii="Arial" w:hAnsi="Arial" w:cs="Arial"/>
                <w:color w:val="000000"/>
                <w:sz w:val="20"/>
                <w:u w:val="single"/>
              </w:rPr>
            </w:pPr>
            <w:r w:rsidRPr="00BE100B">
              <w:rPr>
                <w:rFonts w:ascii="Arial" w:hAnsi="Arial" w:cs="Arial"/>
                <w:b/>
                <w:bCs/>
                <w:color w:val="000000"/>
                <w:sz w:val="20"/>
                <w:u w:val="single"/>
              </w:rPr>
              <w:t>(łącznie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u w:val="single"/>
              </w:rPr>
              <w:t xml:space="preserve"> L.p. 1+2+3+4+5+6+7)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3DE70D" w14:textId="77777777" w:rsidR="006344E8" w:rsidRPr="00BE100B" w:rsidRDefault="006344E8" w:rsidP="006344E8">
            <w:pPr>
              <w:rPr>
                <w:rFonts w:ascii="Arial" w:hAnsi="Arial" w:cs="Arial"/>
                <w:color w:val="000000"/>
                <w:sz w:val="20"/>
                <w:u w:val="single"/>
              </w:rPr>
            </w:pPr>
          </w:p>
        </w:tc>
      </w:tr>
    </w:tbl>
    <w:p w14:paraId="75F8C902" w14:textId="6CE28694" w:rsidR="006344E8" w:rsidRDefault="006344E8" w:rsidP="006344E8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344E8">
        <w:rPr>
          <w:rFonts w:ascii="Arial" w:hAnsi="Arial" w:cs="Arial"/>
          <w:b/>
          <w:bCs/>
        </w:rPr>
        <w:t xml:space="preserve"> „</w:t>
      </w:r>
      <w:r w:rsidRPr="006344E8">
        <w:rPr>
          <w:rFonts w:ascii="Arial" w:hAnsi="Arial" w:cs="Arial"/>
          <w:b/>
          <w:bCs/>
          <w:sz w:val="20"/>
          <w:szCs w:val="20"/>
        </w:rPr>
        <w:t>Opracowanie dokumentacji projektowej dla realizacji zadania pn. „Zagospodarowanie terenu położonego w Kętach przy ul. Zacisze, dz. nr 6347/34, 6347/35 na potrzeby Gazowni w Kętach”</w:t>
      </w:r>
      <w:r w:rsidR="00CF5ACA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754ABFD8" w14:textId="77777777" w:rsidR="006344E8" w:rsidRDefault="006344E8" w:rsidP="006344E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E17D780" w14:textId="77777777" w:rsidR="006344E8" w:rsidRDefault="006344E8" w:rsidP="006344E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124E472" w14:textId="77777777" w:rsidR="006344E8" w:rsidRDefault="006344E8" w:rsidP="006344E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24E8238" w14:textId="77777777" w:rsidR="006344E8" w:rsidRDefault="006344E8" w:rsidP="006344E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DB72813" w14:textId="38BCD412" w:rsidR="006344E8" w:rsidRDefault="006344E8" w:rsidP="001F54E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UWAGA:</w:t>
      </w:r>
      <w:r>
        <w:rPr>
          <w:rFonts w:ascii="Arial" w:hAnsi="Arial" w:cs="Arial"/>
          <w:sz w:val="22"/>
          <w:szCs w:val="22"/>
        </w:rPr>
        <w:t xml:space="preserve"> Z uwagi na możliwość odbiorów częściowych, należy przyjąć w ofercie rozbicie ceny całkowitej zadania netto według poniższej zasady:</w:t>
      </w:r>
    </w:p>
    <w:p w14:paraId="5F21ACFA" w14:textId="77777777" w:rsidR="006344E8" w:rsidRDefault="006344E8" w:rsidP="006344E8">
      <w:pPr>
        <w:rPr>
          <w:rFonts w:ascii="Arial" w:hAnsi="Arial" w:cs="Arial"/>
          <w:sz w:val="22"/>
          <w:szCs w:val="22"/>
        </w:rPr>
      </w:pPr>
    </w:p>
    <w:p w14:paraId="39537EA6" w14:textId="449C3450" w:rsidR="00296BB3" w:rsidRDefault="006344E8" w:rsidP="00ED0B75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Lp. 1 </w:t>
      </w:r>
      <w:r w:rsidR="00296BB3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</w:t>
      </w:r>
      <w:r w:rsidR="00296BB3">
        <w:rPr>
          <w:rFonts w:ascii="Arial" w:hAnsi="Arial" w:cs="Arial"/>
          <w:sz w:val="22"/>
          <w:szCs w:val="22"/>
        </w:rPr>
        <w:t xml:space="preserve">Opracowanie analizy możliwości zagospodarowania nieruchomości – </w:t>
      </w:r>
      <w:r w:rsidR="00296BB3" w:rsidRPr="00296BB3">
        <w:rPr>
          <w:rFonts w:ascii="Arial" w:hAnsi="Arial" w:cs="Arial"/>
          <w:b/>
          <w:bCs/>
          <w:sz w:val="22"/>
          <w:szCs w:val="22"/>
        </w:rPr>
        <w:t>nie więcej niż 6%</w:t>
      </w:r>
      <w:r w:rsidR="00296BB3">
        <w:rPr>
          <w:rFonts w:ascii="Arial" w:hAnsi="Arial" w:cs="Arial"/>
          <w:sz w:val="22"/>
          <w:szCs w:val="22"/>
        </w:rPr>
        <w:t xml:space="preserve"> ceny netto całkowitej wartości zamówienia.</w:t>
      </w:r>
    </w:p>
    <w:p w14:paraId="4A7C0D8B" w14:textId="77777777" w:rsidR="00296BB3" w:rsidRDefault="00296BB3" w:rsidP="00ED0B75">
      <w:pPr>
        <w:pStyle w:val="Tekstpodstawowy2"/>
        <w:tabs>
          <w:tab w:val="left" w:pos="5670"/>
        </w:tabs>
        <w:spacing w:line="276" w:lineRule="auto"/>
        <w:rPr>
          <w:rFonts w:cs="Arial"/>
          <w:bCs/>
          <w:szCs w:val="22"/>
        </w:rPr>
      </w:pPr>
      <w:r>
        <w:rPr>
          <w:rFonts w:cs="Arial"/>
          <w:szCs w:val="22"/>
        </w:rPr>
        <w:t xml:space="preserve">Lp. 2 – </w:t>
      </w:r>
      <w:r w:rsidRPr="00296BB3">
        <w:rPr>
          <w:rFonts w:cs="Arial"/>
          <w:szCs w:val="22"/>
        </w:rPr>
        <w:t xml:space="preserve">Opracowanie </w:t>
      </w:r>
      <w:r w:rsidRPr="00296BB3">
        <w:rPr>
          <w:rFonts w:cs="Arial"/>
          <w:bCs/>
          <w:szCs w:val="22"/>
        </w:rPr>
        <w:t xml:space="preserve">projektu budowlanego - </w:t>
      </w:r>
      <w:r w:rsidRPr="00296BB3">
        <w:rPr>
          <w:rFonts w:cs="Arial"/>
          <w:b/>
          <w:szCs w:val="22"/>
        </w:rPr>
        <w:t>nie więcej niż</w:t>
      </w:r>
      <w:r w:rsidRPr="00296BB3">
        <w:rPr>
          <w:rFonts w:cs="Arial"/>
          <w:bCs/>
          <w:szCs w:val="22"/>
        </w:rPr>
        <w:t xml:space="preserve"> </w:t>
      </w:r>
      <w:r w:rsidRPr="00296BB3">
        <w:rPr>
          <w:rFonts w:cs="Arial"/>
          <w:b/>
          <w:szCs w:val="22"/>
        </w:rPr>
        <w:t>45 %</w:t>
      </w:r>
      <w:r w:rsidRPr="00296BB3">
        <w:rPr>
          <w:rFonts w:cs="Arial"/>
          <w:bCs/>
          <w:szCs w:val="22"/>
        </w:rPr>
        <w:t xml:space="preserve"> ceny netto całkowitej wartości zamówienia.</w:t>
      </w:r>
    </w:p>
    <w:p w14:paraId="0FFBF1FD" w14:textId="77777777" w:rsidR="00296BB3" w:rsidRDefault="00296BB3" w:rsidP="00ED0B75">
      <w:pPr>
        <w:pStyle w:val="Tekstpodstawowy2"/>
        <w:tabs>
          <w:tab w:val="left" w:pos="5670"/>
        </w:tabs>
        <w:spacing w:line="276" w:lineRule="auto"/>
        <w:rPr>
          <w:rFonts w:cs="Arial"/>
          <w:bCs/>
          <w:szCs w:val="22"/>
        </w:rPr>
      </w:pPr>
      <w:r>
        <w:rPr>
          <w:rFonts w:cs="Arial"/>
          <w:bCs/>
          <w:szCs w:val="22"/>
        </w:rPr>
        <w:t xml:space="preserve">Lp. 3 – </w:t>
      </w:r>
      <w:r w:rsidRPr="00296BB3">
        <w:rPr>
          <w:rFonts w:cs="Arial"/>
          <w:bCs/>
          <w:szCs w:val="22"/>
        </w:rPr>
        <w:t xml:space="preserve">Uzyskanie ostatecznej decyzji pozwolenia na budowę - </w:t>
      </w:r>
      <w:r w:rsidRPr="00296BB3">
        <w:rPr>
          <w:rFonts w:cs="Arial"/>
          <w:b/>
          <w:szCs w:val="22"/>
        </w:rPr>
        <w:t>nie więcej niż 5 %</w:t>
      </w:r>
      <w:r w:rsidRPr="00296BB3">
        <w:rPr>
          <w:rFonts w:cs="Arial"/>
          <w:bCs/>
          <w:szCs w:val="22"/>
        </w:rPr>
        <w:t xml:space="preserve"> ceny netto całkowitej wartości zamówienia.</w:t>
      </w:r>
    </w:p>
    <w:p w14:paraId="29C0C6B1" w14:textId="77777777" w:rsidR="00296BB3" w:rsidRPr="00296BB3" w:rsidRDefault="00296BB3" w:rsidP="00ED0B75">
      <w:pPr>
        <w:pStyle w:val="Tekstpodstawowy2"/>
        <w:tabs>
          <w:tab w:val="left" w:pos="5670"/>
        </w:tabs>
        <w:spacing w:line="276" w:lineRule="auto"/>
        <w:rPr>
          <w:rFonts w:cs="Arial"/>
          <w:bCs/>
          <w:szCs w:val="22"/>
        </w:rPr>
      </w:pPr>
      <w:r w:rsidRPr="00296BB3">
        <w:rPr>
          <w:rFonts w:cs="Arial"/>
          <w:bCs/>
          <w:szCs w:val="22"/>
        </w:rPr>
        <w:t xml:space="preserve">Lp. 4 – Opracowanie projektu wykonawczego - </w:t>
      </w:r>
      <w:r w:rsidRPr="00296BB3">
        <w:rPr>
          <w:rFonts w:cs="Arial"/>
          <w:b/>
          <w:szCs w:val="22"/>
        </w:rPr>
        <w:t>nie więcej niż 35 %</w:t>
      </w:r>
      <w:r w:rsidRPr="00296BB3">
        <w:rPr>
          <w:rFonts w:cs="Arial"/>
          <w:bCs/>
          <w:szCs w:val="22"/>
        </w:rPr>
        <w:t xml:space="preserve"> ceny netto całkowitej wartości zamówienia.</w:t>
      </w:r>
    </w:p>
    <w:p w14:paraId="48A7E013" w14:textId="5E26A8BF" w:rsidR="00296BB3" w:rsidRDefault="00296BB3" w:rsidP="00ED0B75">
      <w:pPr>
        <w:pStyle w:val="Tekstpodstawowy2"/>
        <w:tabs>
          <w:tab w:val="left" w:pos="5670"/>
        </w:tabs>
        <w:spacing w:line="276" w:lineRule="auto"/>
        <w:rPr>
          <w:rFonts w:cs="Arial"/>
          <w:bCs/>
          <w:szCs w:val="22"/>
        </w:rPr>
      </w:pPr>
      <w:r w:rsidRPr="00296BB3">
        <w:rPr>
          <w:rFonts w:cs="Arial"/>
          <w:bCs/>
          <w:szCs w:val="22"/>
        </w:rPr>
        <w:t xml:space="preserve">Lp. 5 – Specyfikacje techniczne wykonania i odbioru robót budowlanych - </w:t>
      </w:r>
      <w:r w:rsidRPr="00296BB3">
        <w:rPr>
          <w:rFonts w:cs="Arial"/>
          <w:b/>
          <w:szCs w:val="22"/>
        </w:rPr>
        <w:t>nie więcej niż 3 %</w:t>
      </w:r>
      <w:r w:rsidRPr="00296BB3">
        <w:rPr>
          <w:rFonts w:cs="Arial"/>
          <w:bCs/>
          <w:szCs w:val="22"/>
        </w:rPr>
        <w:t xml:space="preserve"> ceny netto całkowitej wartości zamówienia.</w:t>
      </w:r>
    </w:p>
    <w:p w14:paraId="0DC2A84F" w14:textId="54353BDF" w:rsidR="00296BB3" w:rsidRDefault="00296BB3" w:rsidP="00ED0B75">
      <w:pPr>
        <w:pStyle w:val="Tekstpodstawowy2"/>
        <w:tabs>
          <w:tab w:val="left" w:pos="5670"/>
        </w:tabs>
        <w:spacing w:line="276" w:lineRule="auto"/>
        <w:rPr>
          <w:rFonts w:cs="Arial"/>
          <w:bCs/>
          <w:szCs w:val="22"/>
        </w:rPr>
      </w:pPr>
      <w:r w:rsidRPr="00296BB3">
        <w:rPr>
          <w:rFonts w:cs="Arial"/>
          <w:bCs/>
          <w:szCs w:val="22"/>
        </w:rPr>
        <w:t xml:space="preserve">Lp. 6 – Dokumentacja kosztowa - </w:t>
      </w:r>
      <w:r w:rsidRPr="00296BB3">
        <w:rPr>
          <w:rFonts w:cs="Arial"/>
          <w:b/>
          <w:szCs w:val="22"/>
        </w:rPr>
        <w:t>nie więcej niż 3 %</w:t>
      </w:r>
      <w:r w:rsidRPr="00296BB3">
        <w:rPr>
          <w:rFonts w:cs="Arial"/>
          <w:bCs/>
          <w:szCs w:val="22"/>
        </w:rPr>
        <w:t xml:space="preserve"> ceny netto całkowitej wartości zamówienia.</w:t>
      </w:r>
    </w:p>
    <w:p w14:paraId="25509BA6" w14:textId="3AAEA455" w:rsidR="007A423B" w:rsidRPr="004E536D" w:rsidRDefault="00296BB3" w:rsidP="004E536D">
      <w:pPr>
        <w:pStyle w:val="Tekstpodstawowy2"/>
        <w:tabs>
          <w:tab w:val="left" w:pos="5670"/>
        </w:tabs>
        <w:spacing w:line="276" w:lineRule="auto"/>
        <w:rPr>
          <w:rFonts w:cs="Arial"/>
          <w:bCs/>
          <w:szCs w:val="22"/>
        </w:rPr>
      </w:pPr>
      <w:r w:rsidRPr="00296BB3">
        <w:rPr>
          <w:rFonts w:cs="Arial"/>
          <w:bCs/>
          <w:szCs w:val="22"/>
        </w:rPr>
        <w:t xml:space="preserve">Lp. 7 – Sprawowanie nadzoru autorskiego - </w:t>
      </w:r>
      <w:r w:rsidRPr="00296BB3">
        <w:rPr>
          <w:rFonts w:cs="Arial"/>
          <w:b/>
          <w:szCs w:val="22"/>
        </w:rPr>
        <w:t>nie więcej niż 3 %</w:t>
      </w:r>
      <w:r w:rsidRPr="00296BB3">
        <w:rPr>
          <w:rFonts w:cs="Arial"/>
          <w:bCs/>
          <w:szCs w:val="22"/>
        </w:rPr>
        <w:t xml:space="preserve"> ceny netto całkowitej wartości zamówienia.</w:t>
      </w:r>
    </w:p>
    <w:p w14:paraId="45C3CF5A" w14:textId="77777777" w:rsidR="007A6973" w:rsidRDefault="007A6973" w:rsidP="007A6973">
      <w:pPr>
        <w:pStyle w:val="Tekstpodstawowy2"/>
        <w:tabs>
          <w:tab w:val="left" w:pos="5670"/>
        </w:tabs>
        <w:spacing w:line="276" w:lineRule="auto"/>
        <w:jc w:val="center"/>
        <w:rPr>
          <w:rFonts w:cs="Arial"/>
          <w:bCs/>
          <w:szCs w:val="22"/>
        </w:rPr>
      </w:pPr>
    </w:p>
    <w:p w14:paraId="262F059D" w14:textId="77777777" w:rsidR="007A6973" w:rsidRDefault="007A6973" w:rsidP="007A6973">
      <w:pPr>
        <w:pStyle w:val="Tekstpodstawowy2"/>
        <w:tabs>
          <w:tab w:val="left" w:pos="5670"/>
        </w:tabs>
        <w:spacing w:line="276" w:lineRule="auto"/>
        <w:jc w:val="center"/>
        <w:rPr>
          <w:rFonts w:cs="Arial"/>
          <w:bCs/>
          <w:szCs w:val="22"/>
        </w:rPr>
      </w:pPr>
    </w:p>
    <w:p w14:paraId="70F4AB78" w14:textId="2B0CBCE3" w:rsidR="00ED0B75" w:rsidRDefault="00ED0B75" w:rsidP="00ED0B75">
      <w:pPr>
        <w:pStyle w:val="Tekstpodstawowy2"/>
        <w:tabs>
          <w:tab w:val="left" w:pos="5670"/>
        </w:tabs>
        <w:spacing w:line="276" w:lineRule="auto"/>
        <w:rPr>
          <w:rFonts w:cs="Arial"/>
          <w:bCs/>
          <w:szCs w:val="22"/>
        </w:rPr>
      </w:pPr>
    </w:p>
    <w:p w14:paraId="38C127E4" w14:textId="77777777" w:rsidR="00ED0B75" w:rsidRDefault="00ED0B75" w:rsidP="00ED0B75">
      <w:pPr>
        <w:pStyle w:val="Tekstpodstawowy2"/>
        <w:tabs>
          <w:tab w:val="left" w:pos="5670"/>
        </w:tabs>
        <w:spacing w:line="276" w:lineRule="auto"/>
        <w:rPr>
          <w:rFonts w:cs="Arial"/>
          <w:bCs/>
          <w:szCs w:val="22"/>
        </w:rPr>
      </w:pPr>
    </w:p>
    <w:p w14:paraId="38F4DCE8" w14:textId="77777777" w:rsidR="00ED0B75" w:rsidRPr="00296BB3" w:rsidRDefault="00ED0B75" w:rsidP="00ED0B75">
      <w:pPr>
        <w:pStyle w:val="Tekstpodstawowy2"/>
        <w:tabs>
          <w:tab w:val="left" w:pos="5670"/>
        </w:tabs>
        <w:spacing w:line="276" w:lineRule="auto"/>
        <w:rPr>
          <w:rFonts w:cs="Arial"/>
          <w:bCs/>
          <w:szCs w:val="22"/>
        </w:rPr>
      </w:pPr>
    </w:p>
    <w:p w14:paraId="49E14B61" w14:textId="067A850D" w:rsidR="00296BB3" w:rsidRPr="00296BB3" w:rsidRDefault="00296BB3" w:rsidP="00296BB3">
      <w:pPr>
        <w:pStyle w:val="Tekstpodstawowy2"/>
        <w:tabs>
          <w:tab w:val="left" w:pos="5670"/>
        </w:tabs>
        <w:spacing w:line="288" w:lineRule="auto"/>
        <w:rPr>
          <w:rFonts w:cs="Arial"/>
          <w:bCs/>
          <w:szCs w:val="22"/>
        </w:rPr>
      </w:pPr>
    </w:p>
    <w:p w14:paraId="275B06E3" w14:textId="6393478B" w:rsidR="00296BB3" w:rsidRPr="00296BB3" w:rsidRDefault="00296BB3" w:rsidP="00296BB3">
      <w:pPr>
        <w:pStyle w:val="Tekstpodstawowy2"/>
        <w:tabs>
          <w:tab w:val="left" w:pos="5670"/>
        </w:tabs>
        <w:spacing w:line="288" w:lineRule="auto"/>
        <w:rPr>
          <w:rFonts w:cs="Arial"/>
          <w:bCs/>
          <w:szCs w:val="22"/>
        </w:rPr>
      </w:pPr>
    </w:p>
    <w:p w14:paraId="2DCF45B8" w14:textId="77777777" w:rsidR="006344E8" w:rsidRPr="00D5143E" w:rsidRDefault="006344E8" w:rsidP="006344E8">
      <w:pPr>
        <w:spacing w:before="600"/>
        <w:rPr>
          <w:rFonts w:ascii="Arial" w:hAnsi="Arial" w:cs="Arial"/>
          <w:sz w:val="16"/>
        </w:rPr>
      </w:pPr>
      <w:r w:rsidRPr="00D5143E">
        <w:rPr>
          <w:rFonts w:ascii="Arial" w:hAnsi="Arial" w:cs="Arial"/>
          <w:sz w:val="16"/>
        </w:rPr>
        <w:t xml:space="preserve">........................................................... </w:t>
      </w:r>
      <w:r w:rsidRPr="00D5143E">
        <w:rPr>
          <w:rFonts w:ascii="Arial" w:hAnsi="Arial" w:cs="Arial"/>
          <w:sz w:val="16"/>
        </w:rPr>
        <w:tab/>
      </w:r>
    </w:p>
    <w:p w14:paraId="03B2603D" w14:textId="77777777" w:rsidR="006344E8" w:rsidRPr="00D5143E" w:rsidRDefault="006344E8" w:rsidP="006344E8">
      <w:pPr>
        <w:ind w:firstLine="708"/>
        <w:rPr>
          <w:rFonts w:ascii="Arial" w:hAnsi="Arial" w:cs="Arial"/>
          <w:sz w:val="16"/>
        </w:rPr>
      </w:pPr>
      <w:r w:rsidRPr="00D5143E">
        <w:rPr>
          <w:rFonts w:ascii="Arial" w:hAnsi="Arial" w:cs="Arial"/>
          <w:sz w:val="16"/>
        </w:rPr>
        <w:t xml:space="preserve">  (miejsce i data)  </w:t>
      </w:r>
    </w:p>
    <w:p w14:paraId="6D22C712" w14:textId="77777777" w:rsidR="006344E8" w:rsidRPr="00D5143E" w:rsidRDefault="006344E8" w:rsidP="006344E8">
      <w:pPr>
        <w:ind w:firstLine="708"/>
        <w:rPr>
          <w:rFonts w:ascii="Arial" w:hAnsi="Arial" w:cs="Arial"/>
          <w:sz w:val="16"/>
        </w:rPr>
      </w:pPr>
    </w:p>
    <w:p w14:paraId="6A3BDF3E" w14:textId="77777777" w:rsidR="006344E8" w:rsidRPr="00D5143E" w:rsidRDefault="006344E8" w:rsidP="006344E8">
      <w:pPr>
        <w:ind w:firstLine="708"/>
        <w:rPr>
          <w:rFonts w:ascii="Arial" w:hAnsi="Arial" w:cs="Arial"/>
          <w:sz w:val="16"/>
        </w:rPr>
      </w:pPr>
    </w:p>
    <w:p w14:paraId="15F04855" w14:textId="77777777" w:rsidR="006344E8" w:rsidRPr="00D5143E" w:rsidRDefault="006344E8" w:rsidP="006344E8">
      <w:pPr>
        <w:ind w:right="394" w:firstLine="708"/>
        <w:jc w:val="right"/>
        <w:rPr>
          <w:rFonts w:ascii="Arial" w:hAnsi="Arial" w:cs="Arial"/>
          <w:sz w:val="16"/>
        </w:rPr>
      </w:pPr>
      <w:r w:rsidRPr="00D5143E">
        <w:rPr>
          <w:rFonts w:ascii="Arial" w:hAnsi="Arial" w:cs="Arial"/>
          <w:sz w:val="16"/>
        </w:rPr>
        <w:t>……………………………..……………………………………………………………………………………</w:t>
      </w:r>
    </w:p>
    <w:p w14:paraId="3E13B38E" w14:textId="77777777" w:rsidR="006344E8" w:rsidRDefault="006344E8" w:rsidP="006344E8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                                                                            </w:t>
      </w:r>
      <w:r w:rsidRPr="00D5143E">
        <w:rPr>
          <w:rFonts w:ascii="Arial" w:hAnsi="Arial" w:cs="Arial"/>
          <w:sz w:val="16"/>
        </w:rPr>
        <w:t>(podpis/y osoby/osób upoważnionej/ych do reprezentowania Wykonawcy)</w:t>
      </w:r>
    </w:p>
    <w:p w14:paraId="46860064" w14:textId="77777777" w:rsidR="006344E8" w:rsidRPr="006344E8" w:rsidRDefault="006344E8" w:rsidP="006344E8">
      <w:pPr>
        <w:rPr>
          <w:rFonts w:ascii="Arial" w:hAnsi="Arial" w:cs="Arial"/>
          <w:b/>
          <w:bCs/>
          <w:sz w:val="22"/>
          <w:szCs w:val="22"/>
        </w:rPr>
      </w:pPr>
    </w:p>
    <w:sectPr w:rsidR="006344E8" w:rsidRPr="006344E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D4104" w14:textId="77777777" w:rsidR="00114559" w:rsidRDefault="00114559" w:rsidP="006344E8">
      <w:r>
        <w:separator/>
      </w:r>
    </w:p>
  </w:endnote>
  <w:endnote w:type="continuationSeparator" w:id="0">
    <w:p w14:paraId="1D55F7DD" w14:textId="77777777" w:rsidR="00114559" w:rsidRDefault="00114559" w:rsidP="00634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132986629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BBA8CCB" w14:textId="692A6867" w:rsidR="001F54E7" w:rsidRPr="001F54E7" w:rsidRDefault="001F54E7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54E7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1F54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1F54E7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1F54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1F54E7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1F54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1F54E7">
              <w:rPr>
                <w:rFonts w:ascii="Arial" w:hAnsi="Arial" w:cs="Arial"/>
                <w:sz w:val="18"/>
                <w:szCs w:val="18"/>
              </w:rPr>
              <w:t>/</w:t>
            </w:r>
            <w:r w:rsidRPr="001F54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1F54E7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1F54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1F54E7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1F54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26DF406" w14:textId="77777777" w:rsidR="001F54E7" w:rsidRDefault="001F54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BAA3B" w14:textId="77777777" w:rsidR="00114559" w:rsidRDefault="00114559" w:rsidP="006344E8">
      <w:r>
        <w:separator/>
      </w:r>
    </w:p>
  </w:footnote>
  <w:footnote w:type="continuationSeparator" w:id="0">
    <w:p w14:paraId="2DBDDD16" w14:textId="77777777" w:rsidR="00114559" w:rsidRDefault="00114559" w:rsidP="006344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91885" w14:textId="095B86B7" w:rsidR="006344E8" w:rsidRPr="006344E8" w:rsidRDefault="006344E8" w:rsidP="006344E8">
    <w:pPr>
      <w:pStyle w:val="Nagwek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Załącznik nr </w:t>
    </w:r>
    <w:r w:rsidR="00842595">
      <w:rPr>
        <w:rFonts w:ascii="Arial" w:hAnsi="Arial" w:cs="Arial"/>
        <w:sz w:val="20"/>
        <w:szCs w:val="20"/>
      </w:rPr>
      <w:t>8</w:t>
    </w:r>
    <w:r>
      <w:rPr>
        <w:rFonts w:ascii="Arial" w:hAnsi="Arial" w:cs="Arial"/>
        <w:sz w:val="20"/>
        <w:szCs w:val="20"/>
      </w:rPr>
      <w:t xml:space="preserve"> do Zapytania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5F1A34"/>
    <w:multiLevelType w:val="hybridMultilevel"/>
    <w:tmpl w:val="F8683B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0099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4E8"/>
    <w:rsid w:val="00002020"/>
    <w:rsid w:val="00064979"/>
    <w:rsid w:val="00114559"/>
    <w:rsid w:val="0013200A"/>
    <w:rsid w:val="001E6327"/>
    <w:rsid w:val="001F54E7"/>
    <w:rsid w:val="00296BB3"/>
    <w:rsid w:val="00373B19"/>
    <w:rsid w:val="003A0AE0"/>
    <w:rsid w:val="0043143F"/>
    <w:rsid w:val="0043744A"/>
    <w:rsid w:val="004E536D"/>
    <w:rsid w:val="006344E8"/>
    <w:rsid w:val="0063733B"/>
    <w:rsid w:val="007674C8"/>
    <w:rsid w:val="007A23D7"/>
    <w:rsid w:val="007A423B"/>
    <w:rsid w:val="007A6973"/>
    <w:rsid w:val="007B5FA8"/>
    <w:rsid w:val="00842595"/>
    <w:rsid w:val="00CF5ACA"/>
    <w:rsid w:val="00D673A6"/>
    <w:rsid w:val="00E638CC"/>
    <w:rsid w:val="00ED0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C8844"/>
  <w15:chartTrackingRefBased/>
  <w15:docId w15:val="{6C6ADDA7-BAFA-4E21-A3EA-51B46456F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44E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344E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344E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344E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344E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344E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344E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344E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344E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344E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344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344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344E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344E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344E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344E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344E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344E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344E8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344E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344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344E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344E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344E8"/>
    <w:pPr>
      <w:spacing w:before="160" w:after="160" w:line="278" w:lineRule="auto"/>
      <w:jc w:val="center"/>
    </w:pPr>
    <w:rPr>
      <w:rFonts w:ascii="Arial" w:eastAsiaTheme="minorHAnsi" w:hAnsi="Arial" w:cs="Arial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344E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344E8"/>
    <w:pPr>
      <w:spacing w:after="160" w:line="278" w:lineRule="auto"/>
      <w:ind w:left="720"/>
      <w:contextualSpacing/>
    </w:pPr>
    <w:rPr>
      <w:rFonts w:ascii="Arial" w:eastAsiaTheme="minorHAnsi" w:hAnsi="Arial" w:cs="Arial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344E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344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="Arial" w:eastAsiaTheme="minorHAnsi" w:hAnsi="Arial" w:cs="Arial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344E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344E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344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344E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344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44E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rsid w:val="00296BB3"/>
    <w:pPr>
      <w:jc w:val="both"/>
    </w:pPr>
    <w:rPr>
      <w:rFonts w:ascii="Arial" w:hAnsi="Arial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296BB3"/>
    <w:rPr>
      <w:rFonts w:eastAsia="Times New Roman" w:cs="Times New Roman"/>
      <w:kern w:val="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279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 Paweł (PSG)</dc:creator>
  <cp:keywords/>
  <dc:description/>
  <cp:lastModifiedBy>Chrzanowski Paweł (PSG)</cp:lastModifiedBy>
  <cp:revision>7</cp:revision>
  <dcterms:created xsi:type="dcterms:W3CDTF">2026-03-05T12:44:00Z</dcterms:created>
  <dcterms:modified xsi:type="dcterms:W3CDTF">2026-03-06T05:46:00Z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2026-03-05T13:34:40Z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67102b3d-b8e8-415c-9834-c30bcb17909d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